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proofErr w:type="gramStart"/>
      <w:r w:rsidR="00095A4A" w:rsidRPr="008B4AA9">
        <w:rPr>
          <w:sz w:val="22"/>
          <w:szCs w:val="22"/>
        </w:rPr>
        <w:t xml:space="preserve"> </w:t>
      </w:r>
      <w:bookmarkStart w:id="2" w:name="pr_podp"/>
      <w:bookmarkEnd w:id="2"/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="0067760D">
        <w:rPr>
          <w:b/>
          <w:sz w:val="22"/>
          <w:szCs w:val="22"/>
        </w:rPr>
        <w:t>СВОБОДНОЕ ПОМЕЩЕНИЕ</w:t>
      </w:r>
      <w:r w:rsidRPr="00B73EB3">
        <w:rPr>
          <w:b/>
          <w:sz w:val="22"/>
          <w:szCs w:val="22"/>
        </w:rPr>
        <w:t xml:space="preserve"> </w:t>
      </w:r>
      <w:bookmarkStart w:id="4" w:name="sname"/>
      <w:bookmarkEnd w:id="4"/>
      <w:r w:rsidR="0067760D">
        <w:rPr>
          <w:b/>
          <w:sz w:val="22"/>
          <w:szCs w:val="22"/>
        </w:rPr>
        <w:t xml:space="preserve"> (сокращенно СВОБОДНОЕ ПОМЕЩЕНИЕ) </w:t>
      </w:r>
      <w:r w:rsidRPr="00B73EB3">
        <w:rPr>
          <w:sz w:val="22"/>
          <w:szCs w:val="22"/>
        </w:rPr>
        <w:t xml:space="preserve">, в лице  </w:t>
      </w:r>
      <w:bookmarkStart w:id="5" w:name="arfiorod"/>
      <w:bookmarkEnd w:id="5"/>
      <w:r w:rsidRPr="00B73EB3">
        <w:rPr>
          <w:sz w:val="22"/>
          <w:szCs w:val="22"/>
        </w:rPr>
        <w:t xml:space="preserve"> </w:t>
      </w:r>
      <w:bookmarkStart w:id="6" w:name="s1name"/>
      <w:bookmarkEnd w:id="6"/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2C5D45">
      <w:pPr>
        <w:pStyle w:val="a4"/>
        <w:numPr>
          <w:ilvl w:val="0"/>
          <w:numId w:val="1"/>
        </w:numPr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67760D">
        <w:rPr>
          <w:sz w:val="22"/>
          <w:szCs w:val="22"/>
        </w:rPr>
        <w:t xml:space="preserve">  </w:t>
      </w:r>
      <w:proofErr w:type="gramStart"/>
      <w:r w:rsidR="0067760D">
        <w:rPr>
          <w:sz w:val="22"/>
          <w:szCs w:val="22"/>
        </w:rPr>
        <w:t>от</w:t>
      </w:r>
      <w:proofErr w:type="gramEnd"/>
      <w:r w:rsidR="0067760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</w:t>
      </w:r>
      <w:r w:rsidR="00C51077">
        <w:rPr>
          <w:sz w:val="22"/>
          <w:szCs w:val="22"/>
        </w:rPr>
        <w:t>подвал</w:t>
      </w:r>
      <w:r w:rsidR="0067760D">
        <w:rPr>
          <w:sz w:val="22"/>
          <w:szCs w:val="22"/>
        </w:rPr>
        <w:t xml:space="preserve"> </w:t>
      </w:r>
      <w:r w:rsidR="002C5D45">
        <w:rPr>
          <w:sz w:val="22"/>
          <w:szCs w:val="22"/>
        </w:rPr>
        <w:t>–</w:t>
      </w:r>
      <w:r w:rsidR="0067760D">
        <w:rPr>
          <w:sz w:val="22"/>
          <w:szCs w:val="22"/>
        </w:rPr>
        <w:t xml:space="preserve"> </w:t>
      </w:r>
      <w:r w:rsidR="00C51077">
        <w:rPr>
          <w:sz w:val="22"/>
          <w:szCs w:val="22"/>
        </w:rPr>
        <w:t>53,40</w:t>
      </w:r>
      <w:r w:rsidR="0067760D">
        <w:rPr>
          <w:sz w:val="22"/>
          <w:szCs w:val="22"/>
        </w:rPr>
        <w:t xml:space="preserve"> кв.м., расположенное</w:t>
      </w:r>
      <w:r w:rsidR="00A75A89">
        <w:rPr>
          <w:sz w:val="22"/>
          <w:szCs w:val="22"/>
        </w:rPr>
        <w:t xml:space="preserve"> </w:t>
      </w:r>
      <w:r w:rsidR="0067760D">
        <w:rPr>
          <w:sz w:val="22"/>
          <w:szCs w:val="22"/>
        </w:rPr>
        <w:t>по адресу:</w:t>
      </w:r>
      <w:r w:rsidR="00532150">
        <w:rPr>
          <w:sz w:val="22"/>
          <w:szCs w:val="22"/>
        </w:rPr>
        <w:t xml:space="preserve"> ВОЛГОГРАД, </w:t>
      </w:r>
      <w:r w:rsidR="00C51077">
        <w:rPr>
          <w:sz w:val="22"/>
          <w:szCs w:val="22"/>
        </w:rPr>
        <w:t>ПР-КТ ИМ. ГЕРОЕВ СТАЛИНГРАДА, 42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E6A61" w:rsidRPr="00F21CB9">
        <w:rPr>
          <w:color w:val="0000FF"/>
        </w:rPr>
        <w:t xml:space="preserve">запись регистрации в </w:t>
      </w:r>
      <w:r w:rsidR="00A51212" w:rsidRPr="00F21CB9">
        <w:rPr>
          <w:color w:val="0000FF"/>
        </w:rPr>
        <w:t xml:space="preserve">ЕГРН </w:t>
      </w:r>
      <w:r w:rsidR="00C51077" w:rsidRPr="00790D1C">
        <w:rPr>
          <w:rFonts w:eastAsia="TimesNewRomanPSMT"/>
          <w:color w:val="0000FF"/>
        </w:rPr>
        <w:t>34:34:080086:6259-34/001/2017-1</w:t>
      </w:r>
      <w:r w:rsidR="00C51077" w:rsidRPr="00F21CB9">
        <w:rPr>
          <w:color w:val="0000FF"/>
        </w:rPr>
        <w:t xml:space="preserve"> от </w:t>
      </w:r>
      <w:r w:rsidR="00C51077">
        <w:rPr>
          <w:color w:val="0000FF"/>
        </w:rPr>
        <w:t>05.04.2017</w:t>
      </w:r>
      <w:r w:rsidR="004673A3" w:rsidRPr="005D5596">
        <w:rPr>
          <w:sz w:val="22"/>
          <w:szCs w:val="22"/>
        </w:rPr>
        <w:t>)</w:t>
      </w:r>
      <w:r w:rsidR="004673A3" w:rsidRPr="00B73EB3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(далее по тексту – Недвижимое Имущество)</w:t>
      </w:r>
      <w:proofErr w:type="gramStart"/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</w:t>
      </w:r>
      <w:proofErr w:type="gramEnd"/>
      <w:r w:rsidR="00D4281E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9" w:name="haract"/>
      <w:bookmarkEnd w:id="9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AC14D7" w:rsidRPr="004673A3" w:rsidRDefault="00AC14D7" w:rsidP="00D31D4A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Часть </w:t>
      </w:r>
      <w:r w:rsidRPr="004673A3">
        <w:rPr>
          <w:sz w:val="22"/>
          <w:szCs w:val="22"/>
        </w:rPr>
        <w:t>Недвижимо</w:t>
      </w:r>
      <w:r>
        <w:rPr>
          <w:sz w:val="22"/>
          <w:szCs w:val="22"/>
        </w:rPr>
        <w:t>го</w:t>
      </w:r>
      <w:r w:rsidRPr="004673A3">
        <w:rPr>
          <w:sz w:val="22"/>
          <w:szCs w:val="22"/>
        </w:rPr>
        <w:t xml:space="preserve"> Имуществ</w:t>
      </w:r>
      <w:r>
        <w:rPr>
          <w:sz w:val="22"/>
          <w:szCs w:val="22"/>
        </w:rPr>
        <w:t>а</w:t>
      </w:r>
      <w:r w:rsidRPr="004673A3">
        <w:rPr>
          <w:sz w:val="22"/>
          <w:szCs w:val="22"/>
        </w:rPr>
        <w:t xml:space="preserve"> может быть передан</w:t>
      </w:r>
      <w:r>
        <w:rPr>
          <w:sz w:val="22"/>
          <w:szCs w:val="22"/>
        </w:rPr>
        <w:t>а</w:t>
      </w:r>
      <w:r w:rsidRPr="004673A3">
        <w:rPr>
          <w:sz w:val="22"/>
          <w:szCs w:val="22"/>
        </w:rPr>
        <w:t xml:space="preserve">  в  субаренду </w:t>
      </w:r>
      <w:r>
        <w:rPr>
          <w:sz w:val="22"/>
          <w:szCs w:val="22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4673A3">
        <w:rPr>
          <w:sz w:val="22"/>
          <w:szCs w:val="22"/>
        </w:rPr>
        <w:t xml:space="preserve"> в соответствии с действующим законодательством с письменного разрешения Арендодателя и при отсутствии задолженности по арендным платежам и пени.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>Общая площадь передаваемого в субаренду Недвижимого Имущества не может превышать десять процентов и составлять более чем двадцать квадратных метров.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</w:t>
      </w:r>
      <w:r w:rsidR="00533343">
        <w:rPr>
          <w:rFonts w:ascii="Times New Roman" w:hAnsi="Times New Roman"/>
          <w:sz w:val="22"/>
          <w:szCs w:val="22"/>
        </w:rPr>
        <w:t>8</w:t>
      </w:r>
      <w:r w:rsidRPr="00033E10">
        <w:rPr>
          <w:rFonts w:ascii="Times New Roman" w:hAnsi="Times New Roman"/>
          <w:sz w:val="22"/>
          <w:szCs w:val="22"/>
        </w:rPr>
        <w:t>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lastRenderedPageBreak/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</w:t>
      </w:r>
      <w:r w:rsidR="00533343">
        <w:rPr>
          <w:snapToGrid w:val="0"/>
          <w:sz w:val="22"/>
          <w:szCs w:val="22"/>
        </w:rPr>
        <w:t>5</w:t>
      </w:r>
      <w:r w:rsidRPr="00530BA7">
        <w:rPr>
          <w:snapToGrid w:val="0"/>
          <w:sz w:val="22"/>
          <w:szCs w:val="22"/>
        </w:rPr>
        <w:t>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Default="001E2119" w:rsidP="00533343">
      <w:pPr>
        <w:pStyle w:val="ConsNormal"/>
        <w:widowControl/>
        <w:numPr>
          <w:ilvl w:val="2"/>
          <w:numId w:val="11"/>
        </w:numPr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533343" w:rsidRPr="00033E10" w:rsidRDefault="00533343" w:rsidP="00533343">
      <w:pPr>
        <w:spacing w:line="264" w:lineRule="auto"/>
        <w:ind w:left="709" w:firstLine="14"/>
        <w:jc w:val="both"/>
        <w:rPr>
          <w:sz w:val="22"/>
          <w:szCs w:val="22"/>
        </w:rPr>
      </w:pPr>
      <w:r w:rsidRPr="000C6BA3">
        <w:rPr>
          <w:sz w:val="22"/>
          <w:szCs w:val="22"/>
        </w:rPr>
        <w:t>Стоимость любых улучшений, произведенных Арендатором</w:t>
      </w:r>
      <w:r>
        <w:rPr>
          <w:sz w:val="22"/>
          <w:szCs w:val="22"/>
        </w:rPr>
        <w:t>,</w:t>
      </w:r>
      <w:r w:rsidRPr="000C6BA3">
        <w:rPr>
          <w:sz w:val="22"/>
          <w:szCs w:val="22"/>
        </w:rPr>
        <w:t xml:space="preserve"> возмещению не подлежит.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033E10">
        <w:rPr>
          <w:sz w:val="22"/>
          <w:szCs w:val="22"/>
        </w:rPr>
        <w:t>роизведенные улучшения</w:t>
      </w:r>
      <w:r w:rsidRPr="00CC201E">
        <w:rPr>
          <w:sz w:val="22"/>
          <w:szCs w:val="22"/>
        </w:rPr>
        <w:t>, в том числе установленные Арендатором приборы учета являются муниципальной собственностью</w:t>
      </w:r>
      <w:r w:rsidRPr="00033E10">
        <w:rPr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 xml:space="preserve">Акт приема-передачи </w:t>
      </w:r>
      <w:r w:rsidR="00825257" w:rsidRPr="00530BA7">
        <w:rPr>
          <w:sz w:val="22"/>
          <w:szCs w:val="22"/>
        </w:rPr>
        <w:lastRenderedPageBreak/>
        <w:t>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Pr="00D64CEA" w:rsidRDefault="001E2119" w:rsidP="00D21F53">
      <w:pPr>
        <w:ind w:left="709" w:hanging="709"/>
        <w:jc w:val="both"/>
        <w:rPr>
          <w:snapToGrid w:val="0"/>
          <w:sz w:val="22"/>
          <w:szCs w:val="22"/>
        </w:rPr>
      </w:pPr>
      <w:bookmarkStart w:id="10" w:name="point76"/>
      <w:bookmarkStart w:id="11" w:name="point74"/>
      <w:bookmarkEnd w:id="10"/>
      <w:bookmarkEnd w:id="11"/>
    </w:p>
    <w:p w:rsidR="001E2119" w:rsidRPr="00AD38B9" w:rsidRDefault="001E2119" w:rsidP="00D21F53">
      <w:pPr>
        <w:ind w:left="709" w:hanging="709"/>
        <w:jc w:val="both"/>
        <w:rPr>
          <w:sz w:val="21"/>
        </w:rPr>
      </w:pPr>
      <w:r w:rsidRPr="00AD38B9">
        <w:rPr>
          <w:snapToGrid w:val="0"/>
          <w:sz w:val="21"/>
        </w:rPr>
        <w:t xml:space="preserve"> </w:t>
      </w: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AC14D7" w:rsidRDefault="00AC14D7" w:rsidP="00AC14D7">
      <w:pPr>
        <w:pStyle w:val="ConsNormal"/>
        <w:widowControl/>
        <w:numPr>
          <w:ilvl w:val="2"/>
          <w:numId w:val="23"/>
        </w:numPr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>
        <w:rPr>
          <w:rFonts w:ascii="Times New Roman" w:hAnsi="Times New Roman"/>
          <w:bCs/>
          <w:snapToGrid w:val="0"/>
          <w:sz w:val="22"/>
          <w:szCs w:val="22"/>
        </w:rPr>
        <w:t xml:space="preserve">Арендатор имеет преимущественное право на приобретение Недвижимого имущества в соответствии с Федеральным законом от 22.07.2008 №159-ФЗ (ред. от 03.07.2018) </w:t>
      </w: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 </w:t>
      </w:r>
      <w:r>
        <w:rPr>
          <w:rFonts w:ascii="Times New Roman" w:hAnsi="Times New Roman"/>
          <w:bCs/>
          <w:snapToGrid w:val="0"/>
          <w:sz w:val="22"/>
          <w:szCs w:val="22"/>
        </w:rPr>
        <w:t xml:space="preserve">«Об </w:t>
      </w:r>
      <w:r>
        <w:rPr>
          <w:rFonts w:ascii="Times New Roman" w:hAnsi="Times New Roman"/>
          <w:bCs/>
          <w:snapToGrid w:val="0"/>
          <w:sz w:val="22"/>
          <w:szCs w:val="22"/>
        </w:rPr>
        <w:lastRenderedPageBreak/>
        <w:t>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27275D" w:rsidRPr="00AC14D7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2" w:name="basosn1"/>
      <w:bookmarkEnd w:id="12"/>
      <w:r w:rsidR="0067760D">
        <w:rPr>
          <w:sz w:val="22"/>
          <w:szCs w:val="22"/>
        </w:rPr>
        <w:t xml:space="preserve">  </w:t>
      </w:r>
      <w:proofErr w:type="gramStart"/>
      <w:r w:rsidR="0067760D">
        <w:rPr>
          <w:sz w:val="22"/>
          <w:szCs w:val="22"/>
        </w:rPr>
        <w:t>от</w:t>
      </w:r>
      <w:proofErr w:type="gramEnd"/>
      <w:r w:rsidR="0067760D">
        <w:rPr>
          <w:sz w:val="22"/>
          <w:szCs w:val="22"/>
        </w:rPr>
        <w:t xml:space="preserve">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r w:rsidR="0027275D" w:rsidRPr="0027275D">
        <w:rPr>
          <w:sz w:val="22"/>
          <w:szCs w:val="22"/>
        </w:rPr>
        <w:t xml:space="preserve"> </w:t>
      </w:r>
      <w:bookmarkStart w:id="13" w:name="p42"/>
      <w:bookmarkEnd w:id="13"/>
      <w:r w:rsidR="0067760D">
        <w:rPr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27275D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4" w:name="srok"/>
      <w:bookmarkEnd w:id="14"/>
      <w:r w:rsidR="0067760D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5" w:name="bkbk"/>
      <w:bookmarkEnd w:id="15"/>
      <w:r w:rsidR="0067760D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27275D" w:rsidRPr="00F73AA1" w:rsidRDefault="0027275D" w:rsidP="0027275D">
      <w:pPr>
        <w:ind w:left="70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D31D4A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6" w:name="prpen"/>
      <w:bookmarkEnd w:id="16"/>
      <w:r w:rsidR="0067760D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</w:t>
      </w:r>
      <w:r w:rsidR="00533343">
        <w:rPr>
          <w:sz w:val="22"/>
          <w:szCs w:val="22"/>
        </w:rPr>
        <w:t>5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lastRenderedPageBreak/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7" w:name="p2320"/>
      <w:bookmarkEnd w:id="17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</w:t>
      </w:r>
      <w:r w:rsidR="00533343">
        <w:rPr>
          <w:sz w:val="22"/>
          <w:szCs w:val="22"/>
        </w:rPr>
        <w:t>5</w:t>
      </w:r>
      <w:r w:rsidRPr="00E75A11">
        <w:rPr>
          <w:sz w:val="22"/>
          <w:szCs w:val="22"/>
        </w:rPr>
        <w:t>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8" w:name="primosusl"/>
      <w:bookmarkEnd w:id="18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9" w:name="dnac"/>
      <w:bookmarkEnd w:id="19"/>
      <w:r w:rsidRPr="006E20D7">
        <w:rPr>
          <w:b/>
          <w:sz w:val="22"/>
          <w:szCs w:val="22"/>
          <w:u w:val="single"/>
        </w:rPr>
        <w:t xml:space="preserve"> г. по  </w:t>
      </w:r>
      <w:bookmarkStart w:id="20" w:name="dkon"/>
      <w:bookmarkEnd w:id="20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D31D4A" w:rsidRDefault="001E2119" w:rsidP="00D31D4A">
      <w:pPr>
        <w:pStyle w:val="a5"/>
        <w:rPr>
          <w:color w:val="FF0000"/>
          <w:sz w:val="20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lastRenderedPageBreak/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D31D4A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1" w:name="recvfio"/>
            <w:bookmarkEnd w:id="21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67760D" w:rsidP="00A453E2">
            <w:pPr>
              <w:rPr>
                <w:sz w:val="16"/>
                <w:szCs w:val="16"/>
              </w:rPr>
            </w:pPr>
            <w:bookmarkStart w:id="22" w:name="pp1name"/>
            <w:bookmarkEnd w:id="22"/>
            <w:r>
              <w:rPr>
                <w:sz w:val="16"/>
                <w:szCs w:val="16"/>
              </w:rPr>
              <w:t>СВОБОДНОЕ ПОМЕЩЕНИЕ</w:t>
            </w: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3" w:name="arcity"/>
            <w:bookmarkEnd w:id="23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4" w:name="aradr"/>
            <w:bookmarkEnd w:id="24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5" w:name="artel"/>
            <w:bookmarkEnd w:id="25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6" w:name="arinn"/>
            <w:bookmarkEnd w:id="26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7" w:name="arkpp"/>
            <w:bookmarkEnd w:id="27"/>
            <w:r w:rsidR="0067760D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8" w:name="arrsch"/>
            <w:bookmarkEnd w:id="28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9" w:name="arbank"/>
            <w:bookmarkEnd w:id="29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0" w:name="arksch"/>
            <w:bookmarkEnd w:id="30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1" w:name="arbic"/>
            <w:bookmarkEnd w:id="31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2" w:name="arfio"/>
            <w:bookmarkEnd w:id="32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Pr="00947B6A" w:rsidRDefault="00530BA7" w:rsidP="00530BA7">
      <w:pPr>
        <w:jc w:val="both"/>
        <w:rPr>
          <w:sz w:val="16"/>
          <w:szCs w:val="16"/>
        </w:rPr>
      </w:pPr>
      <w:r>
        <w:rPr>
          <w:sz w:val="16"/>
          <w:szCs w:val="16"/>
        </w:rPr>
        <w:t>По</w:t>
      </w:r>
      <w:r w:rsidRPr="00FB061D">
        <w:rPr>
          <w:sz w:val="16"/>
          <w:szCs w:val="16"/>
        </w:rPr>
        <w:t xml:space="preserve">дготовил: </w:t>
      </w:r>
    </w:p>
    <w:p w:rsidR="00530BA7" w:rsidRPr="00FB061D" w:rsidRDefault="00530BA7" w:rsidP="00530BA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530BA7" w:rsidRDefault="00530BA7" w:rsidP="00530BA7">
      <w:pPr>
        <w:jc w:val="both"/>
        <w:rPr>
          <w:sz w:val="16"/>
          <w:szCs w:val="16"/>
        </w:rPr>
      </w:pPr>
      <w:r w:rsidRPr="00133CB7">
        <w:rPr>
          <w:sz w:val="16"/>
          <w:szCs w:val="16"/>
        </w:rPr>
        <w:t xml:space="preserve">Проверил: </w:t>
      </w: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877752" w:rsidRDefault="00877752" w:rsidP="00877752">
      <w:pPr>
        <w:jc w:val="both"/>
        <w:rPr>
          <w:sz w:val="16"/>
          <w:szCs w:val="16"/>
        </w:rPr>
      </w:pPr>
    </w:p>
    <w:p w:rsidR="00877752" w:rsidRDefault="00877752" w:rsidP="00877752">
      <w:pPr>
        <w:jc w:val="both"/>
        <w:rPr>
          <w:sz w:val="16"/>
          <w:szCs w:val="16"/>
        </w:rPr>
      </w:pPr>
    </w:p>
    <w:p w:rsidR="00877752" w:rsidRPr="0028496A" w:rsidRDefault="00877752" w:rsidP="00877752">
      <w:pPr>
        <w:pStyle w:val="1"/>
        <w:jc w:val="right"/>
        <w:rPr>
          <w:b/>
          <w:bCs/>
        </w:rPr>
      </w:pPr>
      <w:r w:rsidRPr="0028496A">
        <w:rPr>
          <w:b/>
          <w:bCs/>
        </w:rPr>
        <w:t xml:space="preserve">Приложение № </w:t>
      </w:r>
      <w:r>
        <w:rPr>
          <w:b/>
          <w:bCs/>
        </w:rPr>
        <w:t>1</w:t>
      </w:r>
    </w:p>
    <w:p w:rsidR="00877752" w:rsidRDefault="00877752" w:rsidP="00877752">
      <w:pPr>
        <w:pStyle w:val="2"/>
        <w:rPr>
          <w:b/>
          <w:bCs/>
          <w:sz w:val="10"/>
        </w:rPr>
      </w:pPr>
    </w:p>
    <w:p w:rsidR="00877752" w:rsidRDefault="00877752" w:rsidP="00877752"/>
    <w:p w:rsidR="00877752" w:rsidRPr="00D31D4A" w:rsidRDefault="00877752" w:rsidP="00877752"/>
    <w:p w:rsidR="00877752" w:rsidRDefault="00877752" w:rsidP="00877752">
      <w:pPr>
        <w:pStyle w:val="2"/>
        <w:ind w:left="0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Фрагмент плана </w:t>
      </w:r>
      <w:r w:rsidR="00C51077">
        <w:rPr>
          <w:b/>
          <w:bCs/>
          <w:u w:val="single"/>
        </w:rPr>
        <w:t>подвала</w:t>
      </w:r>
      <w:r>
        <w:rPr>
          <w:b/>
          <w:bCs/>
          <w:u w:val="single"/>
        </w:rPr>
        <w:t xml:space="preserve"> здания по </w:t>
      </w:r>
      <w:r w:rsidR="00C51077">
        <w:rPr>
          <w:b/>
          <w:bCs/>
          <w:u w:val="single"/>
        </w:rPr>
        <w:t>пр-кт им. Героев Сталинграда, 42</w:t>
      </w:r>
    </w:p>
    <w:p w:rsidR="00877752" w:rsidRDefault="00877752" w:rsidP="00877752">
      <w:pPr>
        <w:tabs>
          <w:tab w:val="left" w:pos="4560"/>
        </w:tabs>
        <w:jc w:val="right"/>
      </w:pPr>
    </w:p>
    <w:p w:rsidR="00877752" w:rsidRDefault="00877752" w:rsidP="00877752">
      <w:pPr>
        <w:tabs>
          <w:tab w:val="left" w:pos="4560"/>
        </w:tabs>
        <w:jc w:val="right"/>
      </w:pPr>
    </w:p>
    <w:p w:rsidR="00877752" w:rsidRDefault="00877752" w:rsidP="00877752">
      <w:pPr>
        <w:tabs>
          <w:tab w:val="left" w:pos="4560"/>
        </w:tabs>
        <w:jc w:val="right"/>
      </w:pPr>
    </w:p>
    <w:p w:rsidR="00877752" w:rsidRDefault="00C51077" w:rsidP="00877752">
      <w:pPr>
        <w:tabs>
          <w:tab w:val="left" w:pos="4560"/>
        </w:tabs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34.8pt;height:190.7pt">
            <v:imagedata r:id="rId8" o:title="т.п.3"/>
          </v:shape>
        </w:pict>
      </w:r>
    </w:p>
    <w:p w:rsidR="00877752" w:rsidRDefault="00877752" w:rsidP="00877752">
      <w:pPr>
        <w:tabs>
          <w:tab w:val="left" w:pos="4560"/>
        </w:tabs>
      </w:pPr>
    </w:p>
    <w:p w:rsidR="00877752" w:rsidRDefault="00877752" w:rsidP="00877752">
      <w:pPr>
        <w:tabs>
          <w:tab w:val="left" w:pos="4560"/>
        </w:tabs>
      </w:pPr>
    </w:p>
    <w:p w:rsidR="00877752" w:rsidRDefault="00877752" w:rsidP="00877752">
      <w:pPr>
        <w:tabs>
          <w:tab w:val="left" w:pos="4560"/>
        </w:tabs>
      </w:pPr>
    </w:p>
    <w:p w:rsidR="00877752" w:rsidRPr="00947D42" w:rsidRDefault="00877752" w:rsidP="00877752">
      <w:pPr>
        <w:tabs>
          <w:tab w:val="left" w:pos="4560"/>
        </w:tabs>
        <w:jc w:val="center"/>
        <w:rPr>
          <w:b/>
        </w:rPr>
      </w:pPr>
      <w:r w:rsidRPr="00947D42">
        <w:rPr>
          <w:b/>
          <w:bCs/>
        </w:rPr>
        <w:t xml:space="preserve">Экспликация </w:t>
      </w:r>
      <w:r w:rsidRPr="00947D42">
        <w:rPr>
          <w:b/>
        </w:rPr>
        <w:t>Недвижимого Имущества</w:t>
      </w:r>
    </w:p>
    <w:tbl>
      <w:tblPr>
        <w:tblW w:w="8585" w:type="dxa"/>
        <w:tblInd w:w="1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0"/>
        <w:gridCol w:w="5162"/>
        <w:gridCol w:w="2693"/>
      </w:tblGrid>
      <w:tr w:rsidR="00877752" w:rsidRPr="00947D42" w:rsidTr="00DA136E">
        <w:trPr>
          <w:trHeight w:val="304"/>
        </w:trPr>
        <w:tc>
          <w:tcPr>
            <w:tcW w:w="730" w:type="dxa"/>
          </w:tcPr>
          <w:p w:rsidR="00877752" w:rsidRPr="00947D42" w:rsidRDefault="00877752" w:rsidP="00DA136E">
            <w:pPr>
              <w:tabs>
                <w:tab w:val="left" w:pos="4560"/>
              </w:tabs>
              <w:jc w:val="center"/>
              <w:rPr>
                <w:b/>
                <w:bCs/>
              </w:rPr>
            </w:pPr>
            <w:r w:rsidRPr="00947D42">
              <w:rPr>
                <w:b/>
                <w:bCs/>
              </w:rPr>
              <w:t>№</w:t>
            </w:r>
            <w:proofErr w:type="gramStart"/>
            <w:r w:rsidRPr="00947D42">
              <w:rPr>
                <w:b/>
                <w:bCs/>
              </w:rPr>
              <w:t>п</w:t>
            </w:r>
            <w:proofErr w:type="gramEnd"/>
            <w:r w:rsidRPr="00947D42">
              <w:rPr>
                <w:b/>
                <w:bCs/>
              </w:rPr>
              <w:t>/п</w:t>
            </w:r>
          </w:p>
        </w:tc>
        <w:tc>
          <w:tcPr>
            <w:tcW w:w="5162" w:type="dxa"/>
          </w:tcPr>
          <w:p w:rsidR="00877752" w:rsidRPr="00947D42" w:rsidRDefault="00877752" w:rsidP="00DA136E">
            <w:pPr>
              <w:pStyle w:val="2"/>
              <w:tabs>
                <w:tab w:val="left" w:pos="161"/>
                <w:tab w:val="left" w:pos="4560"/>
              </w:tabs>
              <w:ind w:left="397" w:firstLine="22"/>
              <w:jc w:val="center"/>
              <w:rPr>
                <w:b/>
                <w:bCs/>
              </w:rPr>
            </w:pPr>
            <w:r w:rsidRPr="00947D42">
              <w:rPr>
                <w:b/>
                <w:bCs/>
              </w:rPr>
              <w:t xml:space="preserve">Наименование </w:t>
            </w:r>
            <w:r w:rsidRPr="00947D42">
              <w:rPr>
                <w:b/>
              </w:rPr>
              <w:t>Недвижимого Имущества</w:t>
            </w:r>
          </w:p>
        </w:tc>
        <w:tc>
          <w:tcPr>
            <w:tcW w:w="2693" w:type="dxa"/>
          </w:tcPr>
          <w:p w:rsidR="00877752" w:rsidRPr="00947D42" w:rsidRDefault="00877752" w:rsidP="00DA136E">
            <w:pPr>
              <w:pStyle w:val="2"/>
              <w:tabs>
                <w:tab w:val="left" w:pos="4560"/>
              </w:tabs>
              <w:ind w:left="175"/>
              <w:jc w:val="center"/>
              <w:rPr>
                <w:b/>
                <w:bCs/>
              </w:rPr>
            </w:pPr>
            <w:r w:rsidRPr="00947D42">
              <w:rPr>
                <w:b/>
                <w:bCs/>
              </w:rPr>
              <w:t>Площадь, кв. м</w:t>
            </w:r>
          </w:p>
        </w:tc>
      </w:tr>
      <w:tr w:rsidR="00C51077" w:rsidTr="00DA136E">
        <w:tc>
          <w:tcPr>
            <w:tcW w:w="730" w:type="dxa"/>
          </w:tcPr>
          <w:p w:rsidR="00C51077" w:rsidRDefault="00C51077" w:rsidP="00DA136E">
            <w:pPr>
              <w:tabs>
                <w:tab w:val="left" w:pos="4560"/>
              </w:tabs>
              <w:jc w:val="center"/>
            </w:pPr>
            <w:r>
              <w:t>1</w:t>
            </w:r>
          </w:p>
        </w:tc>
        <w:tc>
          <w:tcPr>
            <w:tcW w:w="5162" w:type="dxa"/>
          </w:tcPr>
          <w:p w:rsidR="00C51077" w:rsidRDefault="00C51077" w:rsidP="00A25CC5">
            <w:pPr>
              <w:pStyle w:val="2"/>
              <w:tabs>
                <w:tab w:val="left" w:pos="161"/>
                <w:tab w:val="left" w:pos="4560"/>
              </w:tabs>
              <w:ind w:left="397" w:firstLine="22"/>
              <w:jc w:val="center"/>
            </w:pPr>
            <w:r>
              <w:t>помещение</w:t>
            </w:r>
          </w:p>
        </w:tc>
        <w:tc>
          <w:tcPr>
            <w:tcW w:w="2693" w:type="dxa"/>
          </w:tcPr>
          <w:p w:rsidR="00C51077" w:rsidRDefault="00441DF8" w:rsidP="00DA136E">
            <w:pPr>
              <w:pStyle w:val="2"/>
              <w:tabs>
                <w:tab w:val="left" w:pos="4560"/>
              </w:tabs>
              <w:ind w:left="0"/>
              <w:jc w:val="center"/>
            </w:pPr>
            <w:r>
              <w:t>34,7</w:t>
            </w:r>
          </w:p>
        </w:tc>
      </w:tr>
      <w:tr w:rsidR="00C51077" w:rsidTr="00DA136E">
        <w:tc>
          <w:tcPr>
            <w:tcW w:w="730" w:type="dxa"/>
          </w:tcPr>
          <w:p w:rsidR="00C51077" w:rsidRDefault="00C51077" w:rsidP="00DA136E">
            <w:pPr>
              <w:tabs>
                <w:tab w:val="left" w:pos="4560"/>
              </w:tabs>
              <w:jc w:val="center"/>
            </w:pPr>
            <w:r>
              <w:t>2</w:t>
            </w:r>
          </w:p>
        </w:tc>
        <w:tc>
          <w:tcPr>
            <w:tcW w:w="5162" w:type="dxa"/>
          </w:tcPr>
          <w:p w:rsidR="00C51077" w:rsidRDefault="00C51077" w:rsidP="00A25CC5">
            <w:pPr>
              <w:pStyle w:val="2"/>
              <w:tabs>
                <w:tab w:val="left" w:pos="161"/>
                <w:tab w:val="left" w:pos="4560"/>
              </w:tabs>
              <w:ind w:left="397" w:firstLine="22"/>
              <w:jc w:val="center"/>
            </w:pPr>
            <w:r>
              <w:t>помещение</w:t>
            </w:r>
          </w:p>
        </w:tc>
        <w:tc>
          <w:tcPr>
            <w:tcW w:w="2693" w:type="dxa"/>
          </w:tcPr>
          <w:p w:rsidR="00C51077" w:rsidRDefault="00441DF8" w:rsidP="00DA136E">
            <w:pPr>
              <w:pStyle w:val="2"/>
              <w:tabs>
                <w:tab w:val="left" w:pos="4560"/>
              </w:tabs>
              <w:ind w:left="0"/>
              <w:jc w:val="center"/>
            </w:pPr>
            <w:r>
              <w:t>14,3</w:t>
            </w:r>
          </w:p>
        </w:tc>
      </w:tr>
      <w:tr w:rsidR="00C51077" w:rsidTr="00DA136E">
        <w:tc>
          <w:tcPr>
            <w:tcW w:w="730" w:type="dxa"/>
          </w:tcPr>
          <w:p w:rsidR="00C51077" w:rsidRDefault="00C51077" w:rsidP="00DA136E">
            <w:pPr>
              <w:tabs>
                <w:tab w:val="left" w:pos="4560"/>
              </w:tabs>
              <w:jc w:val="center"/>
            </w:pPr>
            <w:r>
              <w:t>3</w:t>
            </w:r>
          </w:p>
        </w:tc>
        <w:tc>
          <w:tcPr>
            <w:tcW w:w="5162" w:type="dxa"/>
          </w:tcPr>
          <w:p w:rsidR="00C51077" w:rsidRDefault="00C51077" w:rsidP="00614973">
            <w:pPr>
              <w:pStyle w:val="2"/>
              <w:tabs>
                <w:tab w:val="left" w:pos="161"/>
                <w:tab w:val="left" w:pos="4560"/>
              </w:tabs>
              <w:ind w:left="397" w:firstLine="22"/>
              <w:jc w:val="center"/>
            </w:pPr>
            <w:r>
              <w:t>кладовая</w:t>
            </w:r>
          </w:p>
        </w:tc>
        <w:tc>
          <w:tcPr>
            <w:tcW w:w="2693" w:type="dxa"/>
          </w:tcPr>
          <w:p w:rsidR="00C51077" w:rsidRDefault="00441DF8" w:rsidP="00DA136E">
            <w:pPr>
              <w:pStyle w:val="2"/>
              <w:tabs>
                <w:tab w:val="left" w:pos="4560"/>
              </w:tabs>
              <w:ind w:left="0"/>
              <w:jc w:val="center"/>
            </w:pPr>
            <w:r>
              <w:t>0,8</w:t>
            </w:r>
          </w:p>
        </w:tc>
      </w:tr>
      <w:tr w:rsidR="00C51077" w:rsidTr="00DA136E">
        <w:tc>
          <w:tcPr>
            <w:tcW w:w="730" w:type="dxa"/>
          </w:tcPr>
          <w:p w:rsidR="00C51077" w:rsidRDefault="00C51077" w:rsidP="00DA136E">
            <w:pPr>
              <w:tabs>
                <w:tab w:val="left" w:pos="4560"/>
              </w:tabs>
              <w:jc w:val="center"/>
            </w:pPr>
            <w:r>
              <w:t>5</w:t>
            </w:r>
          </w:p>
        </w:tc>
        <w:tc>
          <w:tcPr>
            <w:tcW w:w="5162" w:type="dxa"/>
          </w:tcPr>
          <w:p w:rsidR="00C51077" w:rsidRDefault="00C51077" w:rsidP="00614973">
            <w:pPr>
              <w:pStyle w:val="2"/>
              <w:tabs>
                <w:tab w:val="left" w:pos="161"/>
                <w:tab w:val="left" w:pos="4560"/>
              </w:tabs>
              <w:ind w:left="397" w:firstLine="22"/>
              <w:jc w:val="center"/>
            </w:pPr>
            <w:r>
              <w:t>санузел</w:t>
            </w:r>
          </w:p>
        </w:tc>
        <w:tc>
          <w:tcPr>
            <w:tcW w:w="2693" w:type="dxa"/>
          </w:tcPr>
          <w:p w:rsidR="00C51077" w:rsidRDefault="00441DF8" w:rsidP="00DA136E">
            <w:pPr>
              <w:pStyle w:val="2"/>
              <w:tabs>
                <w:tab w:val="left" w:pos="4560"/>
              </w:tabs>
              <w:ind w:left="0"/>
              <w:jc w:val="center"/>
            </w:pPr>
            <w:r>
              <w:t>3,6</w:t>
            </w:r>
          </w:p>
        </w:tc>
      </w:tr>
      <w:tr w:rsidR="00C51077" w:rsidTr="00DA136E">
        <w:tc>
          <w:tcPr>
            <w:tcW w:w="730" w:type="dxa"/>
          </w:tcPr>
          <w:p w:rsidR="00C51077" w:rsidRDefault="00C51077" w:rsidP="00DA136E">
            <w:pPr>
              <w:tabs>
                <w:tab w:val="left" w:pos="4560"/>
              </w:tabs>
              <w:jc w:val="center"/>
            </w:pPr>
          </w:p>
        </w:tc>
        <w:tc>
          <w:tcPr>
            <w:tcW w:w="5162" w:type="dxa"/>
          </w:tcPr>
          <w:p w:rsidR="00C51077" w:rsidRDefault="00C51077" w:rsidP="00955C26">
            <w:pPr>
              <w:pStyle w:val="2"/>
              <w:tabs>
                <w:tab w:val="left" w:pos="161"/>
                <w:tab w:val="left" w:pos="4560"/>
              </w:tabs>
              <w:ind w:left="397" w:firstLine="22"/>
              <w:jc w:val="center"/>
            </w:pPr>
            <w:r>
              <w:t>Итого:</w:t>
            </w:r>
          </w:p>
        </w:tc>
        <w:tc>
          <w:tcPr>
            <w:tcW w:w="2693" w:type="dxa"/>
          </w:tcPr>
          <w:p w:rsidR="00C51077" w:rsidRDefault="00441DF8" w:rsidP="00955C26">
            <w:pPr>
              <w:pStyle w:val="2"/>
              <w:tabs>
                <w:tab w:val="left" w:pos="4560"/>
              </w:tabs>
              <w:ind w:left="0"/>
              <w:jc w:val="center"/>
            </w:pPr>
            <w:r>
              <w:t>53,4</w:t>
            </w:r>
            <w:bookmarkStart w:id="33" w:name="_GoBack"/>
            <w:bookmarkEnd w:id="33"/>
          </w:p>
        </w:tc>
      </w:tr>
    </w:tbl>
    <w:p w:rsidR="00877752" w:rsidRDefault="00877752" w:rsidP="00877752">
      <w:pPr>
        <w:jc w:val="center"/>
        <w:rPr>
          <w:b/>
          <w:bCs/>
        </w:rPr>
      </w:pPr>
    </w:p>
    <w:p w:rsidR="00877752" w:rsidRDefault="00877752" w:rsidP="00877752">
      <w:pPr>
        <w:jc w:val="center"/>
        <w:rPr>
          <w:b/>
          <w:bCs/>
        </w:rPr>
      </w:pPr>
    </w:p>
    <w:p w:rsidR="00877752" w:rsidRDefault="00877752" w:rsidP="00877752">
      <w:pPr>
        <w:ind w:left="5376"/>
        <w:rPr>
          <w:b/>
          <w:bCs/>
        </w:rPr>
      </w:pPr>
    </w:p>
    <w:p w:rsidR="00877752" w:rsidRDefault="00877752" w:rsidP="00530BA7">
      <w:pPr>
        <w:jc w:val="both"/>
        <w:rPr>
          <w:sz w:val="16"/>
          <w:szCs w:val="16"/>
        </w:rPr>
      </w:pPr>
    </w:p>
    <w:sectPr w:rsidR="00877752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8DA" w:rsidRDefault="00F258DA">
      <w:r>
        <w:separator/>
      </w:r>
    </w:p>
    <w:p w:rsidR="00F258DA" w:rsidRDefault="00F258DA"/>
  </w:endnote>
  <w:endnote w:type="continuationSeparator" w:id="0">
    <w:p w:rsidR="00F258DA" w:rsidRDefault="00F258DA">
      <w:r>
        <w:continuationSeparator/>
      </w:r>
    </w:p>
    <w:p w:rsidR="00F258DA" w:rsidRDefault="00F258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41DF8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8DA" w:rsidRDefault="00F258DA">
      <w:r>
        <w:separator/>
      </w:r>
    </w:p>
    <w:p w:rsidR="00F258DA" w:rsidRDefault="00F258DA"/>
  </w:footnote>
  <w:footnote w:type="continuationSeparator" w:id="0">
    <w:p w:rsidR="00F258DA" w:rsidRDefault="00F258DA">
      <w:r>
        <w:continuationSeparator/>
      </w:r>
    </w:p>
    <w:p w:rsidR="00F258DA" w:rsidRDefault="00F258D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C6E44EE"/>
    <w:multiLevelType w:val="multilevel"/>
    <w:tmpl w:val="3850C8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440"/>
      </w:pPr>
      <w:rPr>
        <w:rFonts w:hint="default"/>
      </w:rPr>
    </w:lvl>
  </w:abstractNum>
  <w:abstractNum w:abstractNumId="14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9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1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8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2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</w:num>
  <w:num w:numId="7">
    <w:abstractNumId w:val="21"/>
  </w:num>
  <w:num w:numId="8">
    <w:abstractNumId w:val="14"/>
  </w:num>
  <w:num w:numId="9">
    <w:abstractNumId w:val="6"/>
  </w:num>
  <w:num w:numId="10">
    <w:abstractNumId w:val="20"/>
  </w:num>
  <w:num w:numId="11">
    <w:abstractNumId w:val="2"/>
  </w:num>
  <w:num w:numId="12">
    <w:abstractNumId w:val="4"/>
  </w:num>
  <w:num w:numId="13">
    <w:abstractNumId w:val="3"/>
  </w:num>
  <w:num w:numId="14">
    <w:abstractNumId w:val="16"/>
  </w:num>
  <w:num w:numId="15">
    <w:abstractNumId w:val="8"/>
  </w:num>
  <w:num w:numId="16">
    <w:abstractNumId w:val="15"/>
  </w:num>
  <w:num w:numId="17">
    <w:abstractNumId w:val="10"/>
  </w:num>
  <w:num w:numId="18">
    <w:abstractNumId w:val="11"/>
  </w:num>
  <w:num w:numId="19">
    <w:abstractNumId w:val="1"/>
  </w:num>
  <w:num w:numId="20">
    <w:abstractNumId w:val="17"/>
  </w:num>
  <w:num w:numId="21">
    <w:abstractNumId w:val="12"/>
  </w:num>
  <w:num w:numId="22">
    <w:abstractNumId w:val="0"/>
  </w:num>
  <w:num w:numId="23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760D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B64EB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C5D45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41DF8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E6A61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2150"/>
    <w:rsid w:val="00533343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5596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7760D"/>
    <w:rsid w:val="00682AD0"/>
    <w:rsid w:val="006855C6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77752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212"/>
    <w:rsid w:val="00A51B65"/>
    <w:rsid w:val="00A67873"/>
    <w:rsid w:val="00A732A0"/>
    <w:rsid w:val="00A75A89"/>
    <w:rsid w:val="00A916D2"/>
    <w:rsid w:val="00A924F0"/>
    <w:rsid w:val="00A941B0"/>
    <w:rsid w:val="00A97581"/>
    <w:rsid w:val="00AA0D3F"/>
    <w:rsid w:val="00AC1408"/>
    <w:rsid w:val="00AC14D7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1077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5D3F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4464"/>
    <w:rsid w:val="00D15202"/>
    <w:rsid w:val="00D157B3"/>
    <w:rsid w:val="00D207FC"/>
    <w:rsid w:val="00D21F53"/>
    <w:rsid w:val="00D2339B"/>
    <w:rsid w:val="00D30F22"/>
    <w:rsid w:val="00D31D4A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58DA"/>
    <w:rsid w:val="00F265D3"/>
    <w:rsid w:val="00F340F2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D31D4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semiHidden/>
    <w:rsid w:val="00D31D4A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v-ulyanova\AppData\Local\Temp\25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A59B69-8509-4381-BC45-11EF9E9C4730}"/>
</file>

<file path=customXml/itemProps2.xml><?xml version="1.0" encoding="utf-8"?>
<ds:datastoreItem xmlns:ds="http://schemas.openxmlformats.org/officeDocument/2006/customXml" ds:itemID="{1792A3C0-FC93-48B5-A22D-4759BD2005F2}"/>
</file>

<file path=customXml/itemProps3.xml><?xml version="1.0" encoding="utf-8"?>
<ds:datastoreItem xmlns:ds="http://schemas.openxmlformats.org/officeDocument/2006/customXml" ds:itemID="{AA38ACD3-1BC7-4E79-98ED-9B2B669337A3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52</TotalTime>
  <Pages>7</Pages>
  <Words>2851</Words>
  <Characters>16252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Ульянова Анастасия Васильевна</dc:creator>
  <cp:lastModifiedBy>Ульянова Анастасия Васильевна</cp:lastModifiedBy>
  <cp:revision>12</cp:revision>
  <cp:lastPrinted>2012-12-18T05:17:00Z</cp:lastPrinted>
  <dcterms:created xsi:type="dcterms:W3CDTF">2019-09-18T12:34:00Z</dcterms:created>
  <dcterms:modified xsi:type="dcterms:W3CDTF">2019-12-13T11:51:00Z</dcterms:modified>
</cp:coreProperties>
</file>