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79"/>
        <w:gridCol w:w="8343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DA1CA0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0</wp:posOffset>
                  </wp:positionV>
                  <wp:extent cx="1073150" cy="1043305"/>
                  <wp:effectExtent l="0" t="0" r="0" b="444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6C3F11" w:rsidRDefault="00EF322F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ПОЖАРНАЯ БЕЗОПАСНОСТЬ ДЛЯ САДОВОДОВ</w:t>
            </w:r>
          </w:p>
        </w:tc>
      </w:tr>
    </w:tbl>
    <w:p w:rsidR="006D07C4" w:rsidRPr="006C3F11" w:rsidRDefault="004F15D2" w:rsidP="00816DAE">
      <w:pPr>
        <w:spacing w:before="120"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Многие жители Волгограда являются членами садоводческих </w:t>
      </w:r>
      <w:r w:rsidR="00D1308D" w:rsidRPr="006C3F11">
        <w:rPr>
          <w:rFonts w:ascii="Times New Roman" w:hAnsi="Times New Roman"/>
          <w:color w:val="000000"/>
          <w:sz w:val="25"/>
          <w:szCs w:val="25"/>
        </w:rPr>
        <w:t>некоммерческих товариществ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, имеют садовые домики. В большинстве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своем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здания выполнены из сгораемых материалов, что представляет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определенную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пожарную опасность.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Причем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распространенными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причинами пожаров являются</w:t>
      </w:r>
      <w:r w:rsidR="004D4F33" w:rsidRPr="006C3F11">
        <w:rPr>
          <w:rFonts w:ascii="Times New Roman" w:hAnsi="Times New Roman"/>
          <w:color w:val="000000"/>
          <w:sz w:val="25"/>
          <w:szCs w:val="25"/>
        </w:rPr>
        <w:t>: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</w:r>
    </w:p>
    <w:p w:rsidR="00B576B9" w:rsidRPr="006C3F11" w:rsidRDefault="003073C6" w:rsidP="006B75BA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</w:t>
      </w:r>
      <w:r w:rsidR="006B75BA" w:rsidRPr="006C3F11">
        <w:rPr>
          <w:rFonts w:ascii="Times New Roman" w:hAnsi="Times New Roman"/>
          <w:b/>
          <w:color w:val="000000"/>
          <w:sz w:val="25"/>
          <w:szCs w:val="25"/>
        </w:rPr>
        <w:t>ак не пострадать от пожара:</w:t>
      </w:r>
    </w:p>
    <w:p w:rsidR="00B576B9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от пожара не застрахован никто, поэтому проверьте, сможет ли пожарная машина в случае пожара подъехать к вашему дому;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противопожарное расстояние между вашим и соседним домом должно быть от 6 до 15 метров. Следите, чтобы в этом разрыве не накапливались строительные и другие горючие материалы;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систематически очищайте свою территорию от мусора и сухой травы. Но ни в коем случае не разводите костры, не выбрасывайте золу вблизи строений;</w:t>
      </w:r>
    </w:p>
    <w:p w:rsidR="006B75BA" w:rsidRPr="006C3F11" w:rsidRDefault="006B75BA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садоводческий сезон начинайте с проверки и ремонта отопительной печи, чистки и побелки дымохода. Не забудьте прибить на полу перед дверцей печи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предтопочный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металлический лист размером не менее 50*70 см. Соблюдайте противопожарные правила устройства и эксплуатации печного отоплени</w:t>
      </w:r>
      <w:r w:rsidR="00EE3D2E" w:rsidRPr="006C3F11">
        <w:rPr>
          <w:rFonts w:ascii="Times New Roman" w:hAnsi="Times New Roman"/>
          <w:color w:val="000000"/>
          <w:sz w:val="25"/>
          <w:szCs w:val="25"/>
        </w:rPr>
        <w:t>я не только в доме, но и в бане;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если в вашем садовом доме ветхая электропроводка, самодельные «жучки» и при этом установлены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электропечка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или электрообогреватель – ждите пожара. Не допускайте перегруз электросети, а если решили обновить электропроводку, то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надежнее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пригласить специалиста;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будьте особо бдительны при обращении с газовыми баллонами и плитками. У входа в участок установите предупреждающий знак «Огнеопасно. Баллоны с газом»;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если вы отдыхаете на даче вместе с детьми, следите за их играми: </w:t>
      </w:r>
      <w:proofErr w:type="gramStart"/>
      <w:r w:rsidRPr="006C3F11">
        <w:rPr>
          <w:rFonts w:ascii="Times New Roman" w:hAnsi="Times New Roman"/>
          <w:color w:val="000000"/>
          <w:sz w:val="25"/>
          <w:szCs w:val="25"/>
        </w:rPr>
        <w:t>ребятишки</w:t>
      </w:r>
      <w:proofErr w:type="gramEnd"/>
      <w:r w:rsidRPr="006C3F11">
        <w:rPr>
          <w:rFonts w:ascii="Times New Roman" w:hAnsi="Times New Roman"/>
          <w:color w:val="000000"/>
          <w:sz w:val="25"/>
          <w:szCs w:val="25"/>
        </w:rPr>
        <w:t xml:space="preserve"> очень любопытны ко всему, что связано с огнем;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любителям обильных застолий советуем оставаться дома. Ведь от </w:t>
      </w:r>
      <w:proofErr w:type="gramStart"/>
      <w:r w:rsidRPr="006C3F11">
        <w:rPr>
          <w:rFonts w:ascii="Times New Roman" w:hAnsi="Times New Roman"/>
          <w:color w:val="000000"/>
          <w:sz w:val="25"/>
          <w:szCs w:val="25"/>
        </w:rPr>
        <w:t>выпивки</w:t>
      </w:r>
      <w:proofErr w:type="gramEnd"/>
      <w:r w:rsidRPr="006C3F11">
        <w:rPr>
          <w:rFonts w:ascii="Times New Roman" w:hAnsi="Times New Roman"/>
          <w:color w:val="000000"/>
          <w:sz w:val="25"/>
          <w:szCs w:val="25"/>
        </w:rPr>
        <w:t xml:space="preserve"> до пожара – один шаг, а возгорания в садах обычно обнаруживаются слишком поздно.</w:t>
      </w:r>
    </w:p>
    <w:p w:rsidR="00EE3D2E" w:rsidRPr="006C3F11" w:rsidRDefault="003073C6" w:rsidP="00EE3D2E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Е</w:t>
      </w:r>
      <w:r w:rsidR="00EE3D2E" w:rsidRPr="006C3F11">
        <w:rPr>
          <w:rFonts w:ascii="Times New Roman" w:hAnsi="Times New Roman"/>
          <w:b/>
          <w:color w:val="000000"/>
          <w:sz w:val="25"/>
          <w:szCs w:val="25"/>
        </w:rPr>
        <w:t>сли пожар все же произошел:</w:t>
      </w:r>
    </w:p>
    <w:p w:rsidR="00B576B9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«01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Pr="006C3F11">
        <w:rPr>
          <w:rFonts w:ascii="Times New Roman" w:hAnsi="Times New Roman"/>
          <w:color w:val="000000"/>
          <w:sz w:val="25"/>
          <w:szCs w:val="25"/>
        </w:rPr>
        <w:t>;</w:t>
      </w:r>
    </w:p>
    <w:p w:rsidR="003073C6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возможностями);</w:t>
      </w:r>
    </w:p>
    <w:p w:rsidR="003073C6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эвакуации берите с собой только необходимые вещи (документы, деньги, ценные вещи), которые можно унести за один раз;</w:t>
      </w:r>
    </w:p>
    <w:p w:rsidR="00DC279B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до прибытия подразделений пожарной охраны приступить к тушению пожара всеми доступными средствами. </w:t>
      </w:r>
      <w:proofErr w:type="gramStart"/>
      <w:r w:rsidRPr="006C3F11">
        <w:rPr>
          <w:rFonts w:ascii="Times New Roman" w:hAnsi="Times New Roman"/>
          <w:color w:val="000000"/>
          <w:sz w:val="25"/>
          <w:szCs w:val="25"/>
        </w:rPr>
        <w:t xml:space="preserve">Для этого на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своем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участке обязательно держите наготове огнетушитель, бочку с водой, ведро и лопату;</w:t>
      </w:r>
      <w:proofErr w:type="gramEnd"/>
    </w:p>
    <w:p w:rsidR="00DC279B" w:rsidRPr="006C3F11" w:rsidRDefault="00DC279B" w:rsidP="00DC279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proofErr w:type="gramStart"/>
      <w:r w:rsidRPr="006C3F11">
        <w:rPr>
          <w:rFonts w:ascii="Times New Roman" w:hAnsi="Times New Roman"/>
          <w:color w:val="000000"/>
          <w:sz w:val="25"/>
          <w:szCs w:val="25"/>
        </w:rPr>
        <w:t>при пожаре гибнут в основном от дыма, пригнитесь к полу, даже при сильном задымлении там остается прослойка воздуха 15-20 см., двигаясь ползком вдоль стены к выходу, дышите через мокрую ткань.</w:t>
      </w:r>
      <w:proofErr w:type="gramEnd"/>
    </w:p>
    <w:p w:rsidR="004F15D2" w:rsidRPr="006C3F11" w:rsidRDefault="00DC279B" w:rsidP="00DC279B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F11">
        <w:rPr>
          <w:rFonts w:ascii="Times New Roman" w:hAnsi="Times New Roman"/>
          <w:b/>
          <w:color w:val="000000"/>
          <w:sz w:val="26"/>
          <w:szCs w:val="26"/>
        </w:rPr>
        <w:t>УВАЖАЕМЫЕ САДОВОДЫ! БЫТЬ ИЛИ НЕ БЫТЬ ПОЖАРУ В ВАШЕМ САДУ – ЗАВИСИТ ОТ ВАС!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C949DF" w:rsidRPr="006C3F11" w:rsidRDefault="00C949DF" w:rsidP="00C949DF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17A8"/>
    <w:rsid w:val="000B033C"/>
    <w:rsid w:val="001250D3"/>
    <w:rsid w:val="001354C6"/>
    <w:rsid w:val="00252F93"/>
    <w:rsid w:val="002A4D7C"/>
    <w:rsid w:val="003073C6"/>
    <w:rsid w:val="00370E2A"/>
    <w:rsid w:val="0039649C"/>
    <w:rsid w:val="003D2B4F"/>
    <w:rsid w:val="00403EEA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4277"/>
    <w:rsid w:val="00951D3D"/>
    <w:rsid w:val="00A10309"/>
    <w:rsid w:val="00A23F28"/>
    <w:rsid w:val="00A60C1A"/>
    <w:rsid w:val="00AA2EEC"/>
    <w:rsid w:val="00AD71F4"/>
    <w:rsid w:val="00B576B9"/>
    <w:rsid w:val="00C12C82"/>
    <w:rsid w:val="00C3292B"/>
    <w:rsid w:val="00C47D81"/>
    <w:rsid w:val="00C949DF"/>
    <w:rsid w:val="00CB33E1"/>
    <w:rsid w:val="00CB7FEC"/>
    <w:rsid w:val="00D1308D"/>
    <w:rsid w:val="00DA1CA0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C4311F-D4C7-401D-B509-D9F972D8DD00}"/>
</file>

<file path=customXml/itemProps2.xml><?xml version="1.0" encoding="utf-8"?>
<ds:datastoreItem xmlns:ds="http://schemas.openxmlformats.org/officeDocument/2006/customXml" ds:itemID="{34E92A55-E224-48A3-A40A-7BB292332071}"/>
</file>

<file path=customXml/itemProps3.xml><?xml version="1.0" encoding="utf-8"?>
<ds:datastoreItem xmlns:ds="http://schemas.openxmlformats.org/officeDocument/2006/customXml" ds:itemID="{3D695FFB-3325-497B-8841-6783F6B0FB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Сенцова Оксана Валерьевна</cp:lastModifiedBy>
  <cp:revision>2</cp:revision>
  <dcterms:created xsi:type="dcterms:W3CDTF">2022-06-29T05:08:00Z</dcterms:created>
  <dcterms:modified xsi:type="dcterms:W3CDTF">2022-06-29T05:08:00Z</dcterms:modified>
</cp:coreProperties>
</file>